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0486" w14:textId="401ADA71" w:rsidR="008009EC" w:rsidRDefault="00C11EE4" w:rsidP="008009EC">
      <w:pPr>
        <w:pStyle w:val="berschrift2"/>
        <w:rPr>
          <w:color w:val="000000"/>
          <w:sz w:val="24"/>
          <w:szCs w:val="24"/>
          <w:u w:val="none"/>
        </w:rPr>
      </w:pPr>
      <w:r>
        <w:rPr>
          <w:color w:val="000000"/>
        </w:rPr>
        <w:t>Familienurlaub in</w:t>
      </w:r>
      <w:r w:rsidR="008009EC">
        <w:rPr>
          <w:color w:val="000000"/>
        </w:rPr>
        <w:t xml:space="preserve"> den</w:t>
      </w:r>
      <w:r>
        <w:rPr>
          <w:color w:val="000000"/>
        </w:rPr>
        <w:t xml:space="preserve"> </w:t>
      </w:r>
      <w:r w:rsidR="00B26A9C">
        <w:rPr>
          <w:color w:val="000000"/>
        </w:rPr>
        <w:br/>
      </w:r>
      <w:r>
        <w:rPr>
          <w:color w:val="000000"/>
        </w:rPr>
        <w:t>Trattlers Hof-Chalets im Süden Österreichs</w:t>
      </w:r>
    </w:p>
    <w:p w14:paraId="508031C2" w14:textId="77777777" w:rsidR="008009EC" w:rsidRPr="008009EC" w:rsidRDefault="008009EC" w:rsidP="008009EC">
      <w:pPr>
        <w:rPr>
          <w:lang w:val="de-DE"/>
        </w:rPr>
      </w:pPr>
    </w:p>
    <w:p w14:paraId="6540E1DD" w14:textId="613AEF59" w:rsidR="00B26A9C" w:rsidRDefault="00B26A9C" w:rsidP="00B26A9C">
      <w:pPr>
        <w:spacing w:line="320" w:lineRule="atLeast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</w:t>
      </w:r>
      <w:r w:rsidR="00A26BB2">
        <w:rPr>
          <w:rFonts w:ascii="Arial" w:hAnsi="Arial" w:cs="Arial"/>
          <w:lang w:val="de-DE"/>
        </w:rPr>
        <w:t>Chalet-Tür</w:t>
      </w:r>
      <w:r>
        <w:rPr>
          <w:rFonts w:ascii="Arial" w:hAnsi="Arial" w:cs="Arial"/>
          <w:lang w:val="de-DE"/>
        </w:rPr>
        <w:t xml:space="preserve"> geht auf und die Kinder sind als erste draußen</w:t>
      </w:r>
      <w:r w:rsidR="00A26BB2">
        <w:rPr>
          <w:rFonts w:ascii="Arial" w:hAnsi="Arial" w:cs="Arial"/>
          <w:lang w:val="de-DE"/>
        </w:rPr>
        <w:t xml:space="preserve"> auf der Wiese.</w:t>
      </w:r>
      <w:r>
        <w:rPr>
          <w:rFonts w:ascii="Arial" w:hAnsi="Arial" w:cs="Arial"/>
          <w:lang w:val="de-DE"/>
        </w:rPr>
        <w:t xml:space="preserve"> </w:t>
      </w:r>
      <w:r w:rsidR="00A26BB2">
        <w:rPr>
          <w:rFonts w:ascii="Arial" w:hAnsi="Arial" w:cs="Arial"/>
          <w:lang w:val="de-DE"/>
        </w:rPr>
        <w:t xml:space="preserve">Sonne, Bewegung, Unbeschwertheit – so beginnt der Ferientag. </w:t>
      </w:r>
      <w:r w:rsidR="006D62F3">
        <w:rPr>
          <w:rFonts w:ascii="Arial" w:hAnsi="Arial" w:cs="Arial"/>
          <w:lang w:val="de-DE"/>
        </w:rPr>
        <w:t xml:space="preserve">In den </w:t>
      </w:r>
      <w:r w:rsidR="006D62F3" w:rsidRPr="00A26BB2">
        <w:rPr>
          <w:rFonts w:ascii="Arial" w:hAnsi="Arial" w:cs="Arial"/>
          <w:b/>
          <w:bCs/>
          <w:lang w:val="de-DE"/>
        </w:rPr>
        <w:t>Trattlers Hof-Chalets</w:t>
      </w:r>
      <w:r w:rsidR="006D62F3">
        <w:rPr>
          <w:rFonts w:ascii="Arial" w:hAnsi="Arial" w:cs="Arial"/>
          <w:lang w:val="de-DE"/>
        </w:rPr>
        <w:t xml:space="preserve"> in </w:t>
      </w:r>
      <w:r w:rsidR="006D62F3" w:rsidRPr="00A26BB2">
        <w:rPr>
          <w:rFonts w:ascii="Arial" w:hAnsi="Arial" w:cs="Arial"/>
          <w:b/>
          <w:bCs/>
          <w:lang w:val="de-DE"/>
        </w:rPr>
        <w:t>Bad Kleinkirchheim</w:t>
      </w:r>
      <w:r w:rsidR="006D62F3">
        <w:rPr>
          <w:rFonts w:ascii="Arial" w:hAnsi="Arial" w:cs="Arial"/>
          <w:lang w:val="de-DE"/>
        </w:rPr>
        <w:t xml:space="preserve"> </w:t>
      </w:r>
      <w:r w:rsidR="00A26BB2">
        <w:rPr>
          <w:rFonts w:ascii="Arial" w:hAnsi="Arial" w:cs="Arial"/>
          <w:lang w:val="de-DE"/>
        </w:rPr>
        <w:t>genießen Groß und Klein viel</w:t>
      </w:r>
      <w:r w:rsidR="006D62F3">
        <w:rPr>
          <w:rFonts w:ascii="Arial" w:hAnsi="Arial" w:cs="Arial"/>
          <w:lang w:val="de-DE"/>
        </w:rPr>
        <w:t xml:space="preserve"> </w:t>
      </w:r>
      <w:r w:rsidR="00A26BB2">
        <w:rPr>
          <w:rFonts w:ascii="Arial" w:hAnsi="Arial" w:cs="Arial"/>
          <w:lang w:val="de-DE"/>
        </w:rPr>
        <w:t>Freiraum</w:t>
      </w:r>
      <w:r w:rsidR="006D62F3">
        <w:rPr>
          <w:rFonts w:ascii="Arial" w:hAnsi="Arial" w:cs="Arial"/>
          <w:lang w:val="de-DE"/>
        </w:rPr>
        <w:t xml:space="preserve"> und </w:t>
      </w:r>
      <w:r w:rsidR="00A26BB2">
        <w:rPr>
          <w:rFonts w:ascii="Arial" w:hAnsi="Arial" w:cs="Arial"/>
          <w:lang w:val="de-DE"/>
        </w:rPr>
        <w:t>die schönsten Momente gemeinsam.</w:t>
      </w:r>
    </w:p>
    <w:p w14:paraId="63D53CF2" w14:textId="77777777" w:rsidR="006D62F3" w:rsidRDefault="006D62F3" w:rsidP="00B26A9C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5D0F7FDE" w14:textId="2F3891A8" w:rsidR="006D62F3" w:rsidRDefault="006D62F3" w:rsidP="00B26A9C">
      <w:pPr>
        <w:spacing w:line="320" w:lineRule="atLeast"/>
        <w:jc w:val="both"/>
        <w:rPr>
          <w:rFonts w:ascii="Arial" w:hAnsi="Arial" w:cs="Arial"/>
          <w:lang w:val="de-DE"/>
        </w:rPr>
      </w:pPr>
      <w:r w:rsidRPr="006D62F3">
        <w:rPr>
          <w:rFonts w:ascii="Arial" w:hAnsi="Arial" w:cs="Arial"/>
          <w:lang w:val="de-DE"/>
        </w:rPr>
        <w:t>Die Chalets</w:t>
      </w:r>
      <w:r>
        <w:rPr>
          <w:rFonts w:ascii="Arial" w:hAnsi="Arial" w:cs="Arial"/>
          <w:lang w:val="de-DE"/>
        </w:rPr>
        <w:t xml:space="preserve"> im </w:t>
      </w:r>
      <w:r w:rsidRPr="00A26BB2">
        <w:rPr>
          <w:rFonts w:ascii="Arial" w:hAnsi="Arial" w:cs="Arial"/>
          <w:b/>
          <w:bCs/>
          <w:lang w:val="de-DE"/>
        </w:rPr>
        <w:t xml:space="preserve">Hotel GUT Trattlerhof****s </w:t>
      </w:r>
      <w:r w:rsidRPr="006D62F3">
        <w:rPr>
          <w:rFonts w:ascii="Arial" w:hAnsi="Arial" w:cs="Arial"/>
          <w:lang w:val="de-DE"/>
        </w:rPr>
        <w:t>fühlen sich vom ersten Moment an stimmig an.</w:t>
      </w:r>
      <w:r w:rsidR="007152E9">
        <w:rPr>
          <w:rFonts w:ascii="Arial" w:hAnsi="Arial" w:cs="Arial"/>
          <w:lang w:val="de-DE"/>
        </w:rPr>
        <w:t xml:space="preserve"> </w:t>
      </w:r>
      <w:r w:rsidR="007152E9" w:rsidRPr="007152E9">
        <w:rPr>
          <w:rFonts w:ascii="Arial" w:hAnsi="Arial" w:cs="Arial"/>
          <w:lang w:val="de-DE"/>
        </w:rPr>
        <w:t xml:space="preserve">Behaglich wie eine Almhütte, modern </w:t>
      </w:r>
      <w:r w:rsidR="00A647F5">
        <w:rPr>
          <w:rFonts w:ascii="Arial" w:hAnsi="Arial" w:cs="Arial"/>
          <w:lang w:val="de-DE"/>
        </w:rPr>
        <w:t>gedacht</w:t>
      </w:r>
      <w:r w:rsidR="007152E9" w:rsidRPr="007152E9">
        <w:rPr>
          <w:rFonts w:ascii="Arial" w:hAnsi="Arial" w:cs="Arial"/>
          <w:lang w:val="de-DE"/>
        </w:rPr>
        <w:t xml:space="preserve"> und komfortabel wie ein Hotel. </w:t>
      </w:r>
      <w:r w:rsidR="008009EC" w:rsidRPr="008009EC">
        <w:rPr>
          <w:rFonts w:ascii="Arial" w:hAnsi="Arial" w:cs="Arial"/>
          <w:lang w:val="de-DE"/>
        </w:rPr>
        <w:t xml:space="preserve">Auf 85 oder 110 m² finden Familien genau den </w:t>
      </w:r>
      <w:r w:rsidR="00242C35">
        <w:rPr>
          <w:rFonts w:ascii="Arial" w:hAnsi="Arial" w:cs="Arial"/>
          <w:lang w:val="de-DE"/>
        </w:rPr>
        <w:t>Platz</w:t>
      </w:r>
      <w:r w:rsidR="008009EC" w:rsidRPr="008009EC">
        <w:rPr>
          <w:rFonts w:ascii="Arial" w:hAnsi="Arial" w:cs="Arial"/>
          <w:lang w:val="de-DE"/>
        </w:rPr>
        <w:t>, den sie brauchen – zum Zurückziehen und zum Zusammensein.</w:t>
      </w:r>
      <w:r w:rsidR="008009EC">
        <w:t xml:space="preserve"> </w:t>
      </w:r>
      <w:r w:rsidR="007152E9" w:rsidRPr="007152E9">
        <w:rPr>
          <w:rFonts w:ascii="Arial" w:hAnsi="Arial" w:cs="Arial"/>
          <w:lang w:val="de-DE"/>
        </w:rPr>
        <w:t xml:space="preserve">Mit eigener </w:t>
      </w:r>
      <w:r w:rsidR="007152E9" w:rsidRPr="00A26BB2">
        <w:rPr>
          <w:rFonts w:ascii="Arial" w:hAnsi="Arial" w:cs="Arial"/>
          <w:b/>
          <w:bCs/>
          <w:lang w:val="de-DE"/>
        </w:rPr>
        <w:t>Sauna</w:t>
      </w:r>
      <w:r w:rsidR="007152E9" w:rsidRPr="007152E9">
        <w:rPr>
          <w:rFonts w:ascii="Arial" w:hAnsi="Arial" w:cs="Arial"/>
          <w:lang w:val="de-DE"/>
        </w:rPr>
        <w:t xml:space="preserve">, </w:t>
      </w:r>
      <w:r w:rsidR="00564C1E" w:rsidRPr="004E4A57">
        <w:rPr>
          <w:rFonts w:ascii="Arial" w:hAnsi="Arial" w:cs="Arial"/>
          <w:b/>
          <w:bCs/>
          <w:lang w:val="de-DE"/>
        </w:rPr>
        <w:t>beheizter</w:t>
      </w:r>
      <w:r w:rsidR="00564C1E">
        <w:rPr>
          <w:rFonts w:ascii="Arial" w:hAnsi="Arial" w:cs="Arial"/>
          <w:lang w:val="de-DE"/>
        </w:rPr>
        <w:t xml:space="preserve"> </w:t>
      </w:r>
      <w:r w:rsidR="007152E9" w:rsidRPr="00A26BB2">
        <w:rPr>
          <w:rFonts w:ascii="Arial" w:hAnsi="Arial" w:cs="Arial"/>
          <w:b/>
          <w:bCs/>
          <w:lang w:val="de-DE"/>
        </w:rPr>
        <w:t>Außenwanne</w:t>
      </w:r>
      <w:r w:rsidR="007152E9" w:rsidRPr="007152E9">
        <w:rPr>
          <w:rFonts w:ascii="Arial" w:hAnsi="Arial" w:cs="Arial"/>
          <w:lang w:val="de-DE"/>
        </w:rPr>
        <w:t xml:space="preserve">, </w:t>
      </w:r>
      <w:r w:rsidR="007152E9" w:rsidRPr="00A26BB2">
        <w:rPr>
          <w:rFonts w:ascii="Arial" w:hAnsi="Arial" w:cs="Arial"/>
          <w:b/>
          <w:bCs/>
          <w:lang w:val="de-DE"/>
        </w:rPr>
        <w:t>Holzofen</w:t>
      </w:r>
      <w:r w:rsidR="007152E9" w:rsidRPr="007152E9">
        <w:rPr>
          <w:rFonts w:ascii="Arial" w:hAnsi="Arial" w:cs="Arial"/>
          <w:lang w:val="de-DE"/>
        </w:rPr>
        <w:t xml:space="preserve"> und </w:t>
      </w:r>
      <w:r w:rsidR="007152E9" w:rsidRPr="00A26BB2">
        <w:rPr>
          <w:rFonts w:ascii="Arial" w:hAnsi="Arial" w:cs="Arial"/>
          <w:b/>
          <w:bCs/>
          <w:lang w:val="de-DE"/>
        </w:rPr>
        <w:t>Panoramafenster</w:t>
      </w:r>
      <w:r w:rsidR="007152E9" w:rsidRPr="007152E9">
        <w:rPr>
          <w:rFonts w:ascii="Arial" w:hAnsi="Arial" w:cs="Arial"/>
          <w:lang w:val="de-DE"/>
        </w:rPr>
        <w:t xml:space="preserve"> wartet eine luxuriöse Unterkunft</w:t>
      </w:r>
      <w:r w:rsidR="00A26BB2">
        <w:rPr>
          <w:rFonts w:ascii="Arial" w:hAnsi="Arial" w:cs="Arial"/>
          <w:lang w:val="de-DE"/>
        </w:rPr>
        <w:t xml:space="preserve"> für einen Sommerurlaub inmitten der Natur.</w:t>
      </w:r>
      <w:r w:rsidR="007152E9" w:rsidRPr="007152E9">
        <w:rPr>
          <w:rFonts w:ascii="Arial" w:hAnsi="Arial" w:cs="Arial"/>
          <w:lang w:val="de-DE"/>
        </w:rPr>
        <w:t> </w:t>
      </w:r>
    </w:p>
    <w:p w14:paraId="276BE5F1" w14:textId="77777777" w:rsidR="007152E9" w:rsidRDefault="007152E9" w:rsidP="00B26A9C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4FCBC9BA" w14:textId="67637F82" w:rsidR="006D62F3" w:rsidRDefault="00584EC1" w:rsidP="00B26A9C">
      <w:pPr>
        <w:spacing w:line="320" w:lineRule="atLeast"/>
        <w:jc w:val="both"/>
        <w:rPr>
          <w:rFonts w:ascii="Arial" w:hAnsi="Arial" w:cs="Arial"/>
          <w:lang w:val="de-DE"/>
        </w:rPr>
      </w:pPr>
      <w:r w:rsidRPr="00584EC1">
        <w:rPr>
          <w:rFonts w:ascii="Arial" w:hAnsi="Arial" w:cs="Arial"/>
          <w:lang w:val="de-DE"/>
        </w:rPr>
        <w:t>Ganzjährig inklusive</w:t>
      </w:r>
      <w:r w:rsidR="00242C35">
        <w:rPr>
          <w:rFonts w:ascii="Arial" w:hAnsi="Arial" w:cs="Arial"/>
          <w:lang w:val="de-DE"/>
        </w:rPr>
        <w:t xml:space="preserve"> ist </w:t>
      </w:r>
      <w:r w:rsidRPr="00584EC1">
        <w:rPr>
          <w:rFonts w:ascii="Arial" w:hAnsi="Arial" w:cs="Arial"/>
          <w:lang w:val="de-DE"/>
        </w:rPr>
        <w:t xml:space="preserve">die </w:t>
      </w:r>
      <w:r w:rsidRPr="00584EC1">
        <w:rPr>
          <w:rFonts w:ascii="Arial" w:hAnsi="Arial" w:cs="Arial"/>
          <w:b/>
          <w:bCs/>
          <w:lang w:val="de-DE"/>
        </w:rPr>
        <w:t>Sonnenschein Card</w:t>
      </w:r>
      <w:r w:rsidRPr="00584EC1">
        <w:rPr>
          <w:rFonts w:ascii="Arial" w:hAnsi="Arial" w:cs="Arial"/>
          <w:lang w:val="de-DE"/>
        </w:rPr>
        <w:t xml:space="preserve">. Sie eröffnet über 100 Möglichkeiten – von Bergbahnen und Thermen bis hin zu Natur- und Erlebnisangeboten für Familien. Im Hochsommer </w:t>
      </w:r>
      <w:r w:rsidRPr="00584EC1">
        <w:rPr>
          <w:rFonts w:ascii="Arial" w:hAnsi="Arial" w:cs="Arial"/>
          <w:b/>
          <w:bCs/>
          <w:lang w:val="de-DE"/>
        </w:rPr>
        <w:t>(04.07.–29.08.2026)</w:t>
      </w:r>
      <w:r w:rsidRPr="00584EC1">
        <w:rPr>
          <w:rFonts w:ascii="Arial" w:hAnsi="Arial" w:cs="Arial"/>
          <w:lang w:val="de-DE"/>
        </w:rPr>
        <w:t xml:space="preserve"> kommt die </w:t>
      </w:r>
      <w:r w:rsidRPr="00584EC1">
        <w:rPr>
          <w:rFonts w:ascii="Arial" w:hAnsi="Arial" w:cs="Arial"/>
          <w:b/>
          <w:bCs/>
          <w:lang w:val="de-DE"/>
        </w:rPr>
        <w:t>Kärnten Card</w:t>
      </w:r>
      <w:r w:rsidRPr="00584EC1">
        <w:rPr>
          <w:rFonts w:ascii="Arial" w:hAnsi="Arial" w:cs="Arial"/>
          <w:lang w:val="de-DE"/>
        </w:rPr>
        <w:t xml:space="preserve"> dazu und erweitert den Spielraum zusätzlich.</w:t>
      </w:r>
      <w:r>
        <w:rPr>
          <w:rFonts w:ascii="Arial" w:hAnsi="Arial" w:cs="Arial"/>
          <w:lang w:val="de-DE"/>
        </w:rPr>
        <w:t xml:space="preserve"> Zwei Karten, </w:t>
      </w:r>
      <w:r w:rsidR="00941B1D">
        <w:rPr>
          <w:rFonts w:ascii="Arial" w:hAnsi="Arial" w:cs="Arial"/>
          <w:lang w:val="de-DE"/>
        </w:rPr>
        <w:t>mit denen Eltern das Beste aus dem Familienurlaub herausholen und gleichzeitig viel Geld sparen.</w:t>
      </w:r>
    </w:p>
    <w:p w14:paraId="7E2B558E" w14:textId="77777777" w:rsidR="00584EC1" w:rsidRDefault="00584EC1" w:rsidP="00B26A9C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145F23DB" w14:textId="3FA6F31C" w:rsidR="006D62F3" w:rsidRDefault="00941B1D" w:rsidP="00B26A9C">
      <w:pPr>
        <w:spacing w:line="320" w:lineRule="atLeast"/>
        <w:jc w:val="both"/>
        <w:rPr>
          <w:rFonts w:ascii="Arial" w:hAnsi="Arial" w:cs="Arial"/>
          <w:lang w:val="de-DE"/>
        </w:rPr>
      </w:pPr>
      <w:r w:rsidRPr="00941B1D">
        <w:rPr>
          <w:rFonts w:ascii="Arial" w:hAnsi="Arial" w:cs="Arial"/>
          <w:lang w:val="de-DE"/>
        </w:rPr>
        <w:t>Kärnten lockt mit seiner atemberaubenden Natur, schönen Gipfeln und Seen mit klaren Gewässern sowie mit einer Fülle von Aktivitäten und Sehenswürdigkeiten für die ganze Familie.</w:t>
      </w:r>
      <w:r>
        <w:rPr>
          <w:rFonts w:ascii="Arial" w:hAnsi="Arial" w:cs="Arial"/>
          <w:lang w:val="de-DE"/>
        </w:rPr>
        <w:t xml:space="preserve"> </w:t>
      </w:r>
      <w:r w:rsidR="006D62F3" w:rsidRPr="00584EC1">
        <w:rPr>
          <w:rFonts w:ascii="Arial" w:hAnsi="Arial" w:cs="Arial"/>
          <w:b/>
          <w:bCs/>
          <w:lang w:val="de-DE"/>
        </w:rPr>
        <w:t>Wanderwege</w:t>
      </w:r>
      <w:r w:rsidR="006D62F3">
        <w:rPr>
          <w:rFonts w:ascii="Arial" w:hAnsi="Arial" w:cs="Arial"/>
          <w:lang w:val="de-DE"/>
        </w:rPr>
        <w:t xml:space="preserve"> starten in unmittelbarer Nähe, </w:t>
      </w:r>
      <w:r w:rsidR="006D62F3" w:rsidRPr="00584EC1">
        <w:rPr>
          <w:rFonts w:ascii="Arial" w:hAnsi="Arial" w:cs="Arial"/>
          <w:b/>
          <w:bCs/>
          <w:lang w:val="de-DE"/>
        </w:rPr>
        <w:t>Bike-Strecken</w:t>
      </w:r>
      <w:r w:rsidR="006D62F3">
        <w:rPr>
          <w:rFonts w:ascii="Arial" w:hAnsi="Arial" w:cs="Arial"/>
          <w:lang w:val="de-DE"/>
        </w:rPr>
        <w:t xml:space="preserve"> führen durch die sanfte Berglandschaft und der </w:t>
      </w:r>
      <w:r w:rsidR="006D62F3" w:rsidRPr="00584EC1">
        <w:rPr>
          <w:rFonts w:ascii="Arial" w:hAnsi="Arial" w:cs="Arial"/>
          <w:b/>
          <w:bCs/>
          <w:lang w:val="de-DE"/>
        </w:rPr>
        <w:t>Millstätter See</w:t>
      </w:r>
      <w:r w:rsidR="006D62F3">
        <w:rPr>
          <w:rFonts w:ascii="Arial" w:hAnsi="Arial" w:cs="Arial"/>
          <w:lang w:val="de-DE"/>
        </w:rPr>
        <w:t xml:space="preserve"> ist schnell erreicht. Dazu kommen die </w:t>
      </w:r>
      <w:r w:rsidR="00564C1E" w:rsidRPr="004E4A57">
        <w:rPr>
          <w:rFonts w:ascii="Arial" w:hAnsi="Arial" w:cs="Arial"/>
          <w:b/>
          <w:bCs/>
          <w:lang w:val="de-DE"/>
        </w:rPr>
        <w:t xml:space="preserve">zwei </w:t>
      </w:r>
      <w:r w:rsidR="006D62F3" w:rsidRPr="00584EC1">
        <w:rPr>
          <w:rFonts w:ascii="Arial" w:hAnsi="Arial" w:cs="Arial"/>
          <w:b/>
          <w:bCs/>
          <w:lang w:val="de-DE"/>
        </w:rPr>
        <w:t>Thermen</w:t>
      </w:r>
      <w:r w:rsidR="006D62F3">
        <w:rPr>
          <w:rFonts w:ascii="Arial" w:hAnsi="Arial" w:cs="Arial"/>
          <w:lang w:val="de-DE"/>
        </w:rPr>
        <w:t xml:space="preserve"> von Bad Kleinkirchheim</w:t>
      </w:r>
      <w:r w:rsidR="007152E9">
        <w:rPr>
          <w:rFonts w:ascii="Arial" w:hAnsi="Arial" w:cs="Arial"/>
          <w:lang w:val="de-DE"/>
        </w:rPr>
        <w:t xml:space="preserve">, wo die ganze Familie durchatmet. </w:t>
      </w:r>
    </w:p>
    <w:p w14:paraId="2C538687" w14:textId="77777777" w:rsidR="00584EC1" w:rsidRPr="00B26A9C" w:rsidRDefault="00584EC1" w:rsidP="00B26A9C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07F0A5E4" w14:textId="1CEAAB1D" w:rsidR="00B26A9C" w:rsidRDefault="00B26A9C" w:rsidP="007152E9">
      <w:pPr>
        <w:spacing w:line="320" w:lineRule="atLeast"/>
        <w:jc w:val="both"/>
        <w:rPr>
          <w:rFonts w:ascii="Arial" w:hAnsi="Arial" w:cs="Arial"/>
          <w:lang w:val="de-DE"/>
        </w:rPr>
      </w:pPr>
      <w:r w:rsidRPr="007152E9">
        <w:rPr>
          <w:rFonts w:ascii="Arial" w:hAnsi="Arial" w:cs="Arial"/>
          <w:lang w:val="de-DE"/>
        </w:rPr>
        <w:t xml:space="preserve">Auch am Gutshof selbst gibt es </w:t>
      </w:r>
      <w:r w:rsidR="00584EC1">
        <w:rPr>
          <w:rFonts w:ascii="Arial" w:hAnsi="Arial" w:cs="Arial"/>
          <w:lang w:val="de-DE"/>
        </w:rPr>
        <w:t>viel</w:t>
      </w:r>
      <w:r w:rsidRPr="007152E9">
        <w:rPr>
          <w:rFonts w:ascii="Arial" w:hAnsi="Arial" w:cs="Arial"/>
          <w:lang w:val="de-DE"/>
        </w:rPr>
        <w:t xml:space="preserve"> zu entdecken. Auf der </w:t>
      </w:r>
      <w:r w:rsidRPr="00584EC1">
        <w:rPr>
          <w:rFonts w:ascii="Arial" w:hAnsi="Arial" w:cs="Arial"/>
          <w:b/>
          <w:bCs/>
          <w:lang w:val="de-DE"/>
        </w:rPr>
        <w:t>Ponyfarm</w:t>
      </w:r>
      <w:r w:rsidRPr="007152E9">
        <w:rPr>
          <w:rFonts w:ascii="Arial" w:hAnsi="Arial" w:cs="Arial"/>
          <w:lang w:val="de-DE"/>
        </w:rPr>
        <w:t xml:space="preserve"> sind die</w:t>
      </w:r>
      <w:r w:rsidR="00584EC1">
        <w:rPr>
          <w:rFonts w:ascii="Arial" w:hAnsi="Arial" w:cs="Arial"/>
          <w:lang w:val="de-DE"/>
        </w:rPr>
        <w:t xml:space="preserve"> gutmütigen Ponys</w:t>
      </w:r>
      <w:r w:rsidRPr="007152E9">
        <w:rPr>
          <w:rFonts w:ascii="Arial" w:hAnsi="Arial" w:cs="Arial"/>
          <w:lang w:val="de-DE"/>
        </w:rPr>
        <w:t xml:space="preserve"> schnell der Mittelpunkt des Tages</w:t>
      </w:r>
      <w:r w:rsidR="00584EC1">
        <w:rPr>
          <w:rFonts w:ascii="Arial" w:hAnsi="Arial" w:cs="Arial"/>
          <w:lang w:val="de-DE"/>
        </w:rPr>
        <w:t>. I</w:t>
      </w:r>
      <w:r w:rsidRPr="007152E9">
        <w:rPr>
          <w:rFonts w:ascii="Arial" w:hAnsi="Arial" w:cs="Arial"/>
          <w:lang w:val="de-DE"/>
        </w:rPr>
        <w:t xml:space="preserve">m </w:t>
      </w:r>
      <w:r w:rsidR="00584EC1" w:rsidRPr="00584EC1">
        <w:rPr>
          <w:rFonts w:ascii="Arial" w:hAnsi="Arial" w:cs="Arial"/>
          <w:b/>
          <w:bCs/>
          <w:lang w:val="de-DE"/>
        </w:rPr>
        <w:t xml:space="preserve">hauseigenen </w:t>
      </w:r>
      <w:r w:rsidRPr="00584EC1">
        <w:rPr>
          <w:rFonts w:ascii="Arial" w:hAnsi="Arial" w:cs="Arial"/>
          <w:b/>
          <w:bCs/>
          <w:lang w:val="de-DE"/>
        </w:rPr>
        <w:t>Reitstall</w:t>
      </w:r>
      <w:r w:rsidRPr="007152E9">
        <w:rPr>
          <w:rFonts w:ascii="Arial" w:hAnsi="Arial" w:cs="Arial"/>
          <w:lang w:val="de-DE"/>
        </w:rPr>
        <w:t xml:space="preserve"> sammeln Kinder erste Erfahrungen im Sattel. Beim </w:t>
      </w:r>
      <w:r w:rsidRPr="00584EC1">
        <w:rPr>
          <w:rFonts w:ascii="Arial" w:hAnsi="Arial" w:cs="Arial"/>
          <w:b/>
          <w:bCs/>
          <w:lang w:val="de-DE"/>
        </w:rPr>
        <w:t xml:space="preserve">Pizzabackkurs </w:t>
      </w:r>
      <w:r w:rsidRPr="007152E9">
        <w:rPr>
          <w:rFonts w:ascii="Arial" w:hAnsi="Arial" w:cs="Arial"/>
          <w:lang w:val="de-DE"/>
        </w:rPr>
        <w:t xml:space="preserve">wird gemeinsam geknetet, belegt und gebacken – und am Ende natürlich zusammen </w:t>
      </w:r>
      <w:r w:rsidRPr="007152E9">
        <w:rPr>
          <w:rFonts w:ascii="Arial" w:hAnsi="Arial" w:cs="Arial"/>
          <w:lang w:val="de-DE"/>
        </w:rPr>
        <w:lastRenderedPageBreak/>
        <w:t xml:space="preserve">gegessen. </w:t>
      </w:r>
      <w:r w:rsidRPr="00584EC1">
        <w:rPr>
          <w:rFonts w:ascii="Arial" w:hAnsi="Arial" w:cs="Arial"/>
          <w:b/>
          <w:bCs/>
          <w:lang w:val="de-DE"/>
        </w:rPr>
        <w:t>Spielbereiche</w:t>
      </w:r>
      <w:r w:rsidRPr="007152E9">
        <w:rPr>
          <w:rFonts w:ascii="Arial" w:hAnsi="Arial" w:cs="Arial"/>
          <w:lang w:val="de-DE"/>
        </w:rPr>
        <w:t xml:space="preserve"> drinnen und draußen, ein </w:t>
      </w:r>
      <w:r w:rsidRPr="00584EC1">
        <w:rPr>
          <w:rFonts w:ascii="Arial" w:hAnsi="Arial" w:cs="Arial"/>
          <w:b/>
          <w:bCs/>
          <w:lang w:val="de-DE"/>
        </w:rPr>
        <w:t>Teich zum Angeln</w:t>
      </w:r>
      <w:r w:rsidRPr="007152E9">
        <w:rPr>
          <w:rFonts w:ascii="Arial" w:hAnsi="Arial" w:cs="Arial"/>
          <w:lang w:val="de-DE"/>
        </w:rPr>
        <w:t xml:space="preserve"> sowie </w:t>
      </w:r>
      <w:r w:rsidRPr="00584EC1">
        <w:rPr>
          <w:rFonts w:ascii="Arial" w:hAnsi="Arial" w:cs="Arial"/>
          <w:b/>
          <w:bCs/>
          <w:lang w:val="de-DE"/>
        </w:rPr>
        <w:t>Tennis- und Beachvolleyballplätze</w:t>
      </w:r>
      <w:r w:rsidRPr="007152E9">
        <w:rPr>
          <w:rFonts w:ascii="Arial" w:hAnsi="Arial" w:cs="Arial"/>
          <w:lang w:val="de-DE"/>
        </w:rPr>
        <w:t xml:space="preserve"> sorgen dafür, dass immer etwas los ist</w:t>
      </w:r>
      <w:r w:rsidR="007152E9" w:rsidRPr="007152E9">
        <w:rPr>
          <w:rFonts w:ascii="Arial" w:hAnsi="Arial" w:cs="Arial"/>
          <w:lang w:val="de-DE"/>
        </w:rPr>
        <w:t>.</w:t>
      </w:r>
    </w:p>
    <w:p w14:paraId="31CEEA76" w14:textId="77777777" w:rsidR="007152E9" w:rsidRPr="007152E9" w:rsidRDefault="007152E9" w:rsidP="007152E9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2004F416" w14:textId="4DD14584" w:rsidR="007152E9" w:rsidRDefault="008009EC" w:rsidP="007152E9">
      <w:pPr>
        <w:spacing w:line="320" w:lineRule="atLeast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Am Abend verlagert sich das Leben auf die Terrasse von </w:t>
      </w:r>
      <w:r w:rsidR="007152E9" w:rsidRPr="00584EC1">
        <w:rPr>
          <w:rFonts w:ascii="Arial" w:hAnsi="Arial" w:cs="Arial"/>
          <w:b/>
          <w:bCs/>
          <w:lang w:val="de-DE"/>
        </w:rPr>
        <w:t>Trattlers Einkehr</w:t>
      </w:r>
      <w:r>
        <w:rPr>
          <w:rFonts w:ascii="Arial" w:hAnsi="Arial" w:cs="Arial"/>
          <w:lang w:val="de-DE"/>
        </w:rPr>
        <w:t>. Serviert wird, was</w:t>
      </w:r>
      <w:r w:rsidR="007152E9">
        <w:rPr>
          <w:rFonts w:ascii="Arial" w:hAnsi="Arial" w:cs="Arial"/>
          <w:lang w:val="de-DE"/>
        </w:rPr>
        <w:t xml:space="preserve"> </w:t>
      </w:r>
      <w:r w:rsidR="007152E9" w:rsidRPr="007152E9">
        <w:rPr>
          <w:rFonts w:ascii="Arial" w:hAnsi="Arial" w:cs="Arial"/>
          <w:lang w:val="de-DE"/>
        </w:rPr>
        <w:t xml:space="preserve">die Region hergibt: </w:t>
      </w:r>
      <w:r w:rsidR="007152E9" w:rsidRPr="00A647F5">
        <w:rPr>
          <w:rFonts w:ascii="Arial" w:hAnsi="Arial" w:cs="Arial"/>
          <w:b/>
          <w:bCs/>
          <w:lang w:val="de-DE"/>
        </w:rPr>
        <w:t>frischer Fisch</w:t>
      </w:r>
      <w:r w:rsidR="007152E9" w:rsidRPr="007152E9">
        <w:rPr>
          <w:rFonts w:ascii="Arial" w:hAnsi="Arial" w:cs="Arial"/>
          <w:lang w:val="de-DE"/>
        </w:rPr>
        <w:t xml:space="preserve"> aus dem hauseigenen Teich, Kärntner Spezialitäten, knusprige Pizza aus dem Holzofen. Dazu ein kühles Getränk</w:t>
      </w:r>
      <w:r w:rsidR="007152E9">
        <w:rPr>
          <w:rFonts w:ascii="Arial" w:hAnsi="Arial" w:cs="Arial"/>
          <w:lang w:val="de-DE"/>
        </w:rPr>
        <w:t xml:space="preserve"> </w:t>
      </w:r>
      <w:r w:rsidR="007152E9" w:rsidRPr="007152E9">
        <w:rPr>
          <w:rFonts w:ascii="Arial" w:hAnsi="Arial" w:cs="Arial"/>
          <w:lang w:val="de-DE"/>
        </w:rPr>
        <w:t>und dieses entspannte Sommergefühl</w:t>
      </w:r>
      <w:r w:rsidR="007152E9">
        <w:rPr>
          <w:rFonts w:ascii="Arial" w:hAnsi="Arial" w:cs="Arial"/>
          <w:lang w:val="de-DE"/>
        </w:rPr>
        <w:t>.</w:t>
      </w:r>
    </w:p>
    <w:p w14:paraId="2C112A96" w14:textId="77777777" w:rsidR="007152E9" w:rsidRPr="007152E9" w:rsidRDefault="007152E9" w:rsidP="007152E9">
      <w:pPr>
        <w:spacing w:line="320" w:lineRule="atLeast"/>
        <w:jc w:val="both"/>
        <w:rPr>
          <w:rFonts w:ascii="Arial" w:hAnsi="Arial" w:cs="Arial"/>
          <w:lang w:val="de-DE"/>
        </w:rPr>
      </w:pPr>
    </w:p>
    <w:p w14:paraId="74DDBA3B" w14:textId="4AC3F031" w:rsidR="00B26A9C" w:rsidRPr="008009EC" w:rsidRDefault="008009EC" w:rsidP="008009EC">
      <w:pPr>
        <w:spacing w:line="320" w:lineRule="atLeast"/>
        <w:jc w:val="both"/>
        <w:rPr>
          <w:rFonts w:ascii="Arial" w:hAnsi="Arial" w:cs="Arial"/>
          <w:lang w:val="de-DE"/>
        </w:rPr>
      </w:pPr>
      <w:r w:rsidRPr="008009EC">
        <w:rPr>
          <w:rFonts w:ascii="Arial" w:hAnsi="Arial" w:cs="Arial"/>
          <w:lang w:val="de-DE"/>
        </w:rPr>
        <w:t>Zurück im Chalet wird es ruhig. Die Kinder schlafen schnell ein. Und für die Eltern bleibt Zeit, den Tag noch einmal nachwirken zu lassen – ganz für sich, mit Blick in die Berge</w:t>
      </w:r>
      <w:r w:rsidR="00622AD7">
        <w:rPr>
          <w:rFonts w:ascii="Arial" w:hAnsi="Arial" w:cs="Arial"/>
          <w:lang w:val="de-DE"/>
        </w:rPr>
        <w:t xml:space="preserve"> und dem guten Gefühl, wertvolle Familienzeit zu erleben.</w:t>
      </w:r>
    </w:p>
    <w:p w14:paraId="1CD2EE4C" w14:textId="77777777" w:rsidR="008009EC" w:rsidRDefault="008009EC" w:rsidP="0004089A">
      <w:pPr>
        <w:pStyle w:val="Infoblock"/>
        <w:rPr>
          <w:b w:val="0"/>
        </w:rPr>
      </w:pPr>
    </w:p>
    <w:p w14:paraId="38DF5B7F" w14:textId="6C9A06D4" w:rsidR="0054770C" w:rsidRPr="00D63D72" w:rsidRDefault="00A647F5" w:rsidP="0004089A">
      <w:pPr>
        <w:pStyle w:val="Infoblock"/>
        <w:rPr>
          <w:color w:val="000000"/>
        </w:rPr>
      </w:pPr>
      <w:r>
        <w:rPr>
          <w:b w:val="0"/>
        </w:rPr>
        <w:t>2.</w:t>
      </w:r>
      <w:r w:rsidR="00242C35">
        <w:rPr>
          <w:b w:val="0"/>
        </w:rPr>
        <w:t>4</w:t>
      </w:r>
      <w:r w:rsidR="004E4A57">
        <w:rPr>
          <w:b w:val="0"/>
        </w:rPr>
        <w:t>74</w:t>
      </w:r>
      <w:r w:rsidR="00AD5EB7">
        <w:rPr>
          <w:b w:val="0"/>
        </w:rPr>
        <w:t xml:space="preserve"> </w:t>
      </w:r>
      <w:r w:rsidR="00AD5EB7" w:rsidRPr="00E036B8">
        <w:rPr>
          <w:b w:val="0"/>
        </w:rPr>
        <w:t>Zeichen</w:t>
      </w:r>
      <w:r w:rsidR="00AD5EB7" w:rsidRPr="00372C62">
        <w:rPr>
          <w:b w:val="0"/>
          <w:color w:val="FF0000"/>
        </w:rPr>
        <w:br/>
      </w:r>
      <w:r w:rsidR="00AD5EB7" w:rsidRPr="00372C62">
        <w:t>Abdruc</w:t>
      </w:r>
      <w:r w:rsidR="00AD5EB7">
        <w:rPr>
          <w:color w:val="000000"/>
        </w:rPr>
        <w:t>k honorarfrei,</w:t>
      </w:r>
      <w:r w:rsidR="00AD5EB7">
        <w:rPr>
          <w:color w:val="000000"/>
        </w:rPr>
        <w:br/>
        <w:t xml:space="preserve">Belegexemplar </w:t>
      </w:r>
      <w:r w:rsidR="00AD5EB7" w:rsidRPr="0089630E">
        <w:rPr>
          <w:color w:val="000000"/>
        </w:rPr>
        <w:t>erbet</w:t>
      </w:r>
      <w:r w:rsidR="0004089A">
        <w:rPr>
          <w:color w:val="000000"/>
        </w:rPr>
        <w:t>en!</w:t>
      </w:r>
    </w:p>
    <w:sectPr w:rsidR="0054770C" w:rsidRPr="00D63D72" w:rsidSect="000E6003">
      <w:headerReference w:type="default" r:id="rId8"/>
      <w:footerReference w:type="default" r:id="rId9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49B81" w14:textId="77777777" w:rsidR="009274F6" w:rsidRDefault="009274F6">
      <w:r>
        <w:separator/>
      </w:r>
    </w:p>
  </w:endnote>
  <w:endnote w:type="continuationSeparator" w:id="0">
    <w:p w14:paraId="330C5EA7" w14:textId="77777777" w:rsidR="009274F6" w:rsidRDefault="0092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8B026D" w14:paraId="17FC7430" w14:textId="77777777">
      <w:tc>
        <w:tcPr>
          <w:tcW w:w="5908" w:type="dxa"/>
        </w:tcPr>
        <w:p w14:paraId="083D2CB2" w14:textId="77777777" w:rsidR="00A52BCA" w:rsidRPr="00580B3A" w:rsidRDefault="00A52BCA" w:rsidP="00A52BCA">
          <w:pPr>
            <w:pStyle w:val="Fuzeile"/>
            <w:rPr>
              <w:b/>
            </w:rPr>
          </w:pPr>
          <w:r>
            <w:rPr>
              <w:b/>
            </w:rPr>
            <w:t xml:space="preserve">Weitere </w:t>
          </w:r>
          <w:r w:rsidRPr="00580B3A">
            <w:rPr>
              <w:b/>
            </w:rPr>
            <w:t>Informationen:</w:t>
          </w:r>
        </w:p>
        <w:p w14:paraId="68DDD3BE" w14:textId="1875FDD0" w:rsidR="00EF4EFD" w:rsidRPr="00271A61" w:rsidRDefault="00FC3C22" w:rsidP="00EF4EFD">
          <w:pPr>
            <w:pStyle w:val="Fuzeile"/>
          </w:pPr>
          <w:r w:rsidRPr="00271A61">
            <w:t>Hotel GUT Trattlerhof &amp; Chalets****s</w:t>
          </w:r>
        </w:p>
        <w:p w14:paraId="6411CF6D" w14:textId="6D52D837" w:rsidR="00EF4EFD" w:rsidRPr="005717A2" w:rsidRDefault="00FC3C22" w:rsidP="00EF4EFD">
          <w:pPr>
            <w:pStyle w:val="Fuzeile"/>
          </w:pPr>
          <w:r>
            <w:t>A-9546 Bad Kleinkirchheim, Gegendtalerweg 1</w:t>
          </w:r>
        </w:p>
        <w:p w14:paraId="2AA06329" w14:textId="643FA1D5" w:rsidR="002F2E57" w:rsidRPr="00271A61" w:rsidRDefault="00EF4EFD" w:rsidP="002F2E57">
          <w:pPr>
            <w:rPr>
              <w:rFonts w:ascii="Arial Narrow" w:hAnsi="Arial Narrow"/>
              <w:i/>
              <w:sz w:val="20"/>
              <w:szCs w:val="20"/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 xml:space="preserve">Tel.: </w:t>
          </w:r>
          <w:r w:rsidR="002F2E57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+</w:t>
          </w:r>
          <w:r w:rsidR="00FC3C22"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43 4240 81 72</w:t>
          </w:r>
        </w:p>
        <w:p w14:paraId="70AAF605" w14:textId="78869D20" w:rsidR="00FC3C22" w:rsidRPr="00271A61" w:rsidRDefault="00FC3C22" w:rsidP="002F2E57">
          <w:pPr>
            <w:rPr>
              <w:lang w:val="de-DE"/>
            </w:rPr>
          </w:pPr>
          <w:r w:rsidRPr="00271A61">
            <w:rPr>
              <w:rFonts w:ascii="Arial Narrow" w:hAnsi="Arial Narrow"/>
              <w:i/>
              <w:sz w:val="20"/>
              <w:szCs w:val="20"/>
              <w:lang w:val="de-DE"/>
            </w:rPr>
            <w:t>hotel@trattlerhof.at</w:t>
          </w:r>
        </w:p>
        <w:p w14:paraId="39C3446A" w14:textId="4CEB7E6E" w:rsidR="006A4911" w:rsidRPr="00276AC4" w:rsidRDefault="00FC3C22" w:rsidP="00EF4EFD">
          <w:pPr>
            <w:pStyle w:val="Fuzeile"/>
          </w:pPr>
          <w:hyperlink r:id="rId1" w:history="1">
            <w:r w:rsidRPr="00271A61">
              <w:t>www.trattlerhof.at,</w:t>
            </w:r>
          </w:hyperlink>
          <w:r w:rsidRPr="00271A61">
            <w:t xml:space="preserve"> www.trattlers-hof-chalets.at</w:t>
          </w:r>
        </w:p>
      </w:tc>
      <w:tc>
        <w:tcPr>
          <w:tcW w:w="3402" w:type="dxa"/>
        </w:tcPr>
        <w:p w14:paraId="13245C1F" w14:textId="77777777" w:rsidR="001301EB" w:rsidRPr="003D2BDA" w:rsidRDefault="001301EB" w:rsidP="000E6003">
          <w:pPr>
            <w:pStyle w:val="Fuzeile"/>
            <w:rPr>
              <w:sz w:val="16"/>
              <w:lang w:val="de-AT"/>
            </w:rPr>
          </w:pPr>
        </w:p>
        <w:p w14:paraId="74EEBAEB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7777777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PR-Agentur für Tourismus</w:t>
          </w:r>
        </w:p>
        <w:p w14:paraId="78875EAA" w14:textId="123E63B6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Salzburg, </w:t>
          </w:r>
          <w:r w:rsidR="008C5AA6">
            <w:rPr>
              <w:sz w:val="16"/>
              <w:lang w:val="it-IT"/>
            </w:rPr>
            <w:t>Auerspergstraße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3C8F2620" w14:textId="77777777" w:rsidR="001301EB" w:rsidRDefault="00A52BCA" w:rsidP="00A52BCA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</w:p>
        <w:p w14:paraId="5AB67C28" w14:textId="77777777" w:rsidR="00487C03" w:rsidRPr="00BD39B4" w:rsidRDefault="00487C03" w:rsidP="00487C03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www.mk-salzburg.at</w:t>
          </w:r>
        </w:p>
        <w:p w14:paraId="50C1057D" w14:textId="2C93C8E8" w:rsidR="00487C03" w:rsidRPr="00BD39B4" w:rsidRDefault="00487C03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1301EB" w:rsidRPr="009B2185" w:rsidRDefault="001301EB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A05F" w14:textId="77777777" w:rsidR="009274F6" w:rsidRDefault="009274F6">
      <w:r>
        <w:separator/>
      </w:r>
    </w:p>
  </w:footnote>
  <w:footnote w:type="continuationSeparator" w:id="0">
    <w:p w14:paraId="6EF5437F" w14:textId="77777777" w:rsidR="009274F6" w:rsidRDefault="00927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1301EB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4C29BC6C" w:rsidR="001301EB" w:rsidRPr="00913249" w:rsidRDefault="00D67B64" w:rsidP="000E6003">
    <w:pPr>
      <w:pStyle w:val="Kopfzeile"/>
      <w:rPr>
        <w:lang w:val="de-AT"/>
      </w:rPr>
    </w:pPr>
    <w:r w:rsidRPr="00913249">
      <w:rPr>
        <w:lang w:val="de-AT"/>
      </w:rPr>
      <w:t>Presse-Information</w:t>
    </w:r>
    <w:r w:rsidRPr="00913249">
      <w:rPr>
        <w:lang w:val="de-AT"/>
      </w:rPr>
      <w:tab/>
    </w:r>
    <w:r w:rsidRPr="00913249">
      <w:rPr>
        <w:lang w:val="de-AT"/>
      </w:rPr>
      <w:tab/>
    </w:r>
    <w:r w:rsidR="007152E9">
      <w:rPr>
        <w:lang w:val="de-AT"/>
      </w:rPr>
      <w:t>Kurztext</w:t>
    </w:r>
  </w:p>
  <w:p w14:paraId="7CD75C2D" w14:textId="3004A21D" w:rsidR="001301EB" w:rsidRPr="00564C1E" w:rsidRDefault="00D67B64" w:rsidP="000E6003">
    <w:pPr>
      <w:pStyle w:val="Kopfzeile"/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4E4A57">
      <w:rPr>
        <w:noProof/>
      </w:rPr>
      <w:t>Mai 26</w:t>
    </w:r>
    <w:r w:rsidRPr="0098418B">
      <w:fldChar w:fldCharType="end"/>
    </w:r>
    <w:r w:rsidRPr="00564C1E">
      <w:tab/>
    </w:r>
    <w:r w:rsidR="00FC3C22" w:rsidRPr="00564C1E">
      <w:rPr>
        <w:caps/>
      </w:rPr>
      <w:t>hotel gut trattlerhof &amp; chalets****s</w:t>
    </w:r>
    <w:r w:rsidRPr="00564C1E">
      <w:tab/>
      <w:t xml:space="preserve"> Seite </w:t>
    </w:r>
    <w:r w:rsidRPr="0098418B">
      <w:fldChar w:fldCharType="begin"/>
    </w:r>
    <w:r w:rsidRPr="00564C1E">
      <w:instrText xml:space="preserve"> PAGE </w:instrText>
    </w:r>
    <w:r w:rsidRPr="0098418B">
      <w:fldChar w:fldCharType="separate"/>
    </w:r>
    <w:r w:rsidR="00E45D89" w:rsidRPr="00564C1E">
      <w:rPr>
        <w:noProof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1EB45B46"/>
    <w:lvl w:ilvl="0">
      <w:numFmt w:val="bullet"/>
      <w:lvlText w:val=""/>
      <w:lvlJc w:val="left"/>
      <w:pPr>
        <w:ind w:left="360" w:hanging="360"/>
      </w:pPr>
      <w:rPr>
        <w:rFonts w:ascii="Wingdings 2" w:hAnsi="Wingdings 2" w:hint="default"/>
        <w:color w:val="auto"/>
        <w:sz w:val="24"/>
        <w:szCs w:val="24"/>
      </w:rPr>
    </w:lvl>
  </w:abstractNum>
  <w:abstractNum w:abstractNumId="2" w15:restartNumberingAfterBreak="0">
    <w:nsid w:val="03A037A1"/>
    <w:multiLevelType w:val="multilevel"/>
    <w:tmpl w:val="AAF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5F18BD"/>
    <w:multiLevelType w:val="multilevel"/>
    <w:tmpl w:val="5ABC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C299A"/>
    <w:multiLevelType w:val="multilevel"/>
    <w:tmpl w:val="6946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F0861"/>
    <w:multiLevelType w:val="multilevel"/>
    <w:tmpl w:val="68E22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31974"/>
    <w:multiLevelType w:val="multilevel"/>
    <w:tmpl w:val="382C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65DEA"/>
    <w:multiLevelType w:val="multilevel"/>
    <w:tmpl w:val="5386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50C61"/>
    <w:multiLevelType w:val="multilevel"/>
    <w:tmpl w:val="26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BD28CD"/>
    <w:multiLevelType w:val="multilevel"/>
    <w:tmpl w:val="071A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3E73C7"/>
    <w:multiLevelType w:val="multilevel"/>
    <w:tmpl w:val="B498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62183"/>
    <w:multiLevelType w:val="multilevel"/>
    <w:tmpl w:val="C4B2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DB1D73"/>
    <w:multiLevelType w:val="multilevel"/>
    <w:tmpl w:val="E4E0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51F22"/>
    <w:multiLevelType w:val="multilevel"/>
    <w:tmpl w:val="4BAA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0F5C81"/>
    <w:multiLevelType w:val="multilevel"/>
    <w:tmpl w:val="2D2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450927"/>
    <w:multiLevelType w:val="multilevel"/>
    <w:tmpl w:val="855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757200">
    <w:abstractNumId w:val="0"/>
  </w:num>
  <w:num w:numId="2" w16cid:durableId="1163660265">
    <w:abstractNumId w:val="8"/>
  </w:num>
  <w:num w:numId="3" w16cid:durableId="2087802269">
    <w:abstractNumId w:val="6"/>
  </w:num>
  <w:num w:numId="4" w16cid:durableId="57897619">
    <w:abstractNumId w:val="10"/>
  </w:num>
  <w:num w:numId="5" w16cid:durableId="542451331">
    <w:abstractNumId w:val="16"/>
  </w:num>
  <w:num w:numId="6" w16cid:durableId="1948273188">
    <w:abstractNumId w:val="5"/>
  </w:num>
  <w:num w:numId="7" w16cid:durableId="1920485403">
    <w:abstractNumId w:val="15"/>
  </w:num>
  <w:num w:numId="8" w16cid:durableId="637032487">
    <w:abstractNumId w:val="2"/>
  </w:num>
  <w:num w:numId="9" w16cid:durableId="306323755">
    <w:abstractNumId w:val="1"/>
  </w:num>
  <w:num w:numId="10" w16cid:durableId="2135714575">
    <w:abstractNumId w:val="12"/>
  </w:num>
  <w:num w:numId="11" w16cid:durableId="326710725">
    <w:abstractNumId w:val="14"/>
  </w:num>
  <w:num w:numId="12" w16cid:durableId="302926746">
    <w:abstractNumId w:val="4"/>
  </w:num>
  <w:num w:numId="13" w16cid:durableId="1892644670">
    <w:abstractNumId w:val="11"/>
  </w:num>
  <w:num w:numId="14" w16cid:durableId="63645631">
    <w:abstractNumId w:val="3"/>
  </w:num>
  <w:num w:numId="15" w16cid:durableId="1576746861">
    <w:abstractNumId w:val="9"/>
  </w:num>
  <w:num w:numId="16" w16cid:durableId="1747337131">
    <w:abstractNumId w:val="7"/>
  </w:num>
  <w:num w:numId="17" w16cid:durableId="304240929">
    <w:abstractNumId w:val="17"/>
  </w:num>
  <w:num w:numId="18" w16cid:durableId="1238923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2336F"/>
    <w:rsid w:val="000319E5"/>
    <w:rsid w:val="000338E2"/>
    <w:rsid w:val="0004089A"/>
    <w:rsid w:val="00061DFA"/>
    <w:rsid w:val="0009364F"/>
    <w:rsid w:val="00097819"/>
    <w:rsid w:val="000B3ECD"/>
    <w:rsid w:val="000C1304"/>
    <w:rsid w:val="000C1850"/>
    <w:rsid w:val="000C29AA"/>
    <w:rsid w:val="000D1DAB"/>
    <w:rsid w:val="000F5433"/>
    <w:rsid w:val="00102DED"/>
    <w:rsid w:val="00106566"/>
    <w:rsid w:val="00117A22"/>
    <w:rsid w:val="00126271"/>
    <w:rsid w:val="00126629"/>
    <w:rsid w:val="001301EB"/>
    <w:rsid w:val="00133432"/>
    <w:rsid w:val="0015141A"/>
    <w:rsid w:val="00167DEA"/>
    <w:rsid w:val="00167F1B"/>
    <w:rsid w:val="0017370B"/>
    <w:rsid w:val="00175164"/>
    <w:rsid w:val="001906B3"/>
    <w:rsid w:val="001A59B6"/>
    <w:rsid w:val="001A720F"/>
    <w:rsid w:val="001B6E98"/>
    <w:rsid w:val="001C49D7"/>
    <w:rsid w:val="001D404D"/>
    <w:rsid w:val="001D50AF"/>
    <w:rsid w:val="001F0667"/>
    <w:rsid w:val="0020032F"/>
    <w:rsid w:val="00212FB7"/>
    <w:rsid w:val="00220D1E"/>
    <w:rsid w:val="00233778"/>
    <w:rsid w:val="0023502D"/>
    <w:rsid w:val="00242C35"/>
    <w:rsid w:val="002603B1"/>
    <w:rsid w:val="002657BD"/>
    <w:rsid w:val="00270AD1"/>
    <w:rsid w:val="00271052"/>
    <w:rsid w:val="00271A61"/>
    <w:rsid w:val="00271B1F"/>
    <w:rsid w:val="00276AC4"/>
    <w:rsid w:val="00282F51"/>
    <w:rsid w:val="002A42F6"/>
    <w:rsid w:val="002D22AA"/>
    <w:rsid w:val="002E5B1D"/>
    <w:rsid w:val="002F25CF"/>
    <w:rsid w:val="002F2E57"/>
    <w:rsid w:val="002F545B"/>
    <w:rsid w:val="002F69D0"/>
    <w:rsid w:val="00302D26"/>
    <w:rsid w:val="00330252"/>
    <w:rsid w:val="0034478E"/>
    <w:rsid w:val="00346E2F"/>
    <w:rsid w:val="003651FD"/>
    <w:rsid w:val="003663CC"/>
    <w:rsid w:val="00371E9D"/>
    <w:rsid w:val="0038492D"/>
    <w:rsid w:val="003B3087"/>
    <w:rsid w:val="003C12BB"/>
    <w:rsid w:val="003D2BDA"/>
    <w:rsid w:val="003E30FF"/>
    <w:rsid w:val="003F28FC"/>
    <w:rsid w:val="004019B6"/>
    <w:rsid w:val="00422C09"/>
    <w:rsid w:val="00424BC5"/>
    <w:rsid w:val="00434AB2"/>
    <w:rsid w:val="00487C03"/>
    <w:rsid w:val="004E0582"/>
    <w:rsid w:val="004E4060"/>
    <w:rsid w:val="004E4A57"/>
    <w:rsid w:val="004F36DE"/>
    <w:rsid w:val="004F584C"/>
    <w:rsid w:val="004F683A"/>
    <w:rsid w:val="00503C3D"/>
    <w:rsid w:val="00534353"/>
    <w:rsid w:val="00544000"/>
    <w:rsid w:val="0054770C"/>
    <w:rsid w:val="0055351C"/>
    <w:rsid w:val="00564C1E"/>
    <w:rsid w:val="00564D5F"/>
    <w:rsid w:val="00570387"/>
    <w:rsid w:val="005717A2"/>
    <w:rsid w:val="0057584D"/>
    <w:rsid w:val="005759DD"/>
    <w:rsid w:val="00584EC1"/>
    <w:rsid w:val="005922CE"/>
    <w:rsid w:val="00595BF4"/>
    <w:rsid w:val="005A529D"/>
    <w:rsid w:val="00602B73"/>
    <w:rsid w:val="00610018"/>
    <w:rsid w:val="006123E2"/>
    <w:rsid w:val="00622AD7"/>
    <w:rsid w:val="00647973"/>
    <w:rsid w:val="00651479"/>
    <w:rsid w:val="00665CB8"/>
    <w:rsid w:val="0069141B"/>
    <w:rsid w:val="006A4911"/>
    <w:rsid w:val="006C051E"/>
    <w:rsid w:val="006C0548"/>
    <w:rsid w:val="006C4D0E"/>
    <w:rsid w:val="006D62F3"/>
    <w:rsid w:val="006D680F"/>
    <w:rsid w:val="00710D9F"/>
    <w:rsid w:val="007152E9"/>
    <w:rsid w:val="00722D23"/>
    <w:rsid w:val="0072786C"/>
    <w:rsid w:val="007339AD"/>
    <w:rsid w:val="00763B3B"/>
    <w:rsid w:val="007648F3"/>
    <w:rsid w:val="0077251C"/>
    <w:rsid w:val="00787AD3"/>
    <w:rsid w:val="007A77CC"/>
    <w:rsid w:val="007B0E82"/>
    <w:rsid w:val="007D2CCC"/>
    <w:rsid w:val="007F3156"/>
    <w:rsid w:val="007F3F4B"/>
    <w:rsid w:val="008009EC"/>
    <w:rsid w:val="00824079"/>
    <w:rsid w:val="00826EB5"/>
    <w:rsid w:val="00845F39"/>
    <w:rsid w:val="00847EA9"/>
    <w:rsid w:val="00854BE0"/>
    <w:rsid w:val="00860970"/>
    <w:rsid w:val="008672D8"/>
    <w:rsid w:val="008703B0"/>
    <w:rsid w:val="008B026D"/>
    <w:rsid w:val="008B6E8B"/>
    <w:rsid w:val="008C5AA6"/>
    <w:rsid w:val="008D2AD9"/>
    <w:rsid w:val="008D4B1C"/>
    <w:rsid w:val="008E233C"/>
    <w:rsid w:val="00902A07"/>
    <w:rsid w:val="00906B8A"/>
    <w:rsid w:val="00906CC0"/>
    <w:rsid w:val="00913EE5"/>
    <w:rsid w:val="009274F6"/>
    <w:rsid w:val="00941B1D"/>
    <w:rsid w:val="009443A1"/>
    <w:rsid w:val="009526AC"/>
    <w:rsid w:val="009540E9"/>
    <w:rsid w:val="009563CD"/>
    <w:rsid w:val="00967D8E"/>
    <w:rsid w:val="0097407E"/>
    <w:rsid w:val="00975CF5"/>
    <w:rsid w:val="009B0AB1"/>
    <w:rsid w:val="009B3460"/>
    <w:rsid w:val="009E5FF8"/>
    <w:rsid w:val="00A0457C"/>
    <w:rsid w:val="00A14B94"/>
    <w:rsid w:val="00A15FD3"/>
    <w:rsid w:val="00A26BB2"/>
    <w:rsid w:val="00A36FBB"/>
    <w:rsid w:val="00A50D8D"/>
    <w:rsid w:val="00A52BCA"/>
    <w:rsid w:val="00A538DA"/>
    <w:rsid w:val="00A55EE1"/>
    <w:rsid w:val="00A647F5"/>
    <w:rsid w:val="00A82CBC"/>
    <w:rsid w:val="00A92110"/>
    <w:rsid w:val="00AA2200"/>
    <w:rsid w:val="00AC6E99"/>
    <w:rsid w:val="00AD40D2"/>
    <w:rsid w:val="00AD5EB7"/>
    <w:rsid w:val="00AD5FE3"/>
    <w:rsid w:val="00B16A14"/>
    <w:rsid w:val="00B25259"/>
    <w:rsid w:val="00B26A9C"/>
    <w:rsid w:val="00B33FA3"/>
    <w:rsid w:val="00B44935"/>
    <w:rsid w:val="00B44E70"/>
    <w:rsid w:val="00B51F4A"/>
    <w:rsid w:val="00B66735"/>
    <w:rsid w:val="00B72984"/>
    <w:rsid w:val="00B94996"/>
    <w:rsid w:val="00BE60A1"/>
    <w:rsid w:val="00C04BB7"/>
    <w:rsid w:val="00C1160A"/>
    <w:rsid w:val="00C11EE4"/>
    <w:rsid w:val="00C27DA8"/>
    <w:rsid w:val="00C30394"/>
    <w:rsid w:val="00C51340"/>
    <w:rsid w:val="00C873B6"/>
    <w:rsid w:val="00CA0271"/>
    <w:rsid w:val="00CA5052"/>
    <w:rsid w:val="00CB1226"/>
    <w:rsid w:val="00CC5051"/>
    <w:rsid w:val="00CD52EE"/>
    <w:rsid w:val="00CE6E53"/>
    <w:rsid w:val="00D0400F"/>
    <w:rsid w:val="00D0515F"/>
    <w:rsid w:val="00D36D92"/>
    <w:rsid w:val="00D370C6"/>
    <w:rsid w:val="00D37ABC"/>
    <w:rsid w:val="00D63D72"/>
    <w:rsid w:val="00D67B64"/>
    <w:rsid w:val="00D84421"/>
    <w:rsid w:val="00DE355C"/>
    <w:rsid w:val="00DE35F5"/>
    <w:rsid w:val="00DF0FDD"/>
    <w:rsid w:val="00E23FB6"/>
    <w:rsid w:val="00E45D89"/>
    <w:rsid w:val="00E721DC"/>
    <w:rsid w:val="00E75EB8"/>
    <w:rsid w:val="00E925C9"/>
    <w:rsid w:val="00EA2B2D"/>
    <w:rsid w:val="00EB1FB8"/>
    <w:rsid w:val="00EB64E0"/>
    <w:rsid w:val="00EB7BA9"/>
    <w:rsid w:val="00EC38A1"/>
    <w:rsid w:val="00EE04EB"/>
    <w:rsid w:val="00EE5E57"/>
    <w:rsid w:val="00EF4EFD"/>
    <w:rsid w:val="00F133EE"/>
    <w:rsid w:val="00F35075"/>
    <w:rsid w:val="00F454EC"/>
    <w:rsid w:val="00F53F65"/>
    <w:rsid w:val="00F66F19"/>
    <w:rsid w:val="00F7734F"/>
    <w:rsid w:val="00F81DC5"/>
    <w:rsid w:val="00F85DCF"/>
    <w:rsid w:val="00F93245"/>
    <w:rsid w:val="00FB3FED"/>
    <w:rsid w:val="00FC3C22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6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 w:line="360" w:lineRule="atLeast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1DFA"/>
    <w:pPr>
      <w:keepNext/>
      <w:keepLines/>
      <w:spacing w:before="40" w:line="360" w:lineRule="atLeast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 w:line="360" w:lineRule="atLeast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</w:pPr>
    <w:rPr>
      <w:rFonts w:ascii="Arial Narrow" w:hAnsi="Arial Narrow"/>
      <w:i/>
      <w:sz w:val="20"/>
      <w:szCs w:val="20"/>
      <w:lang w:val="de-DE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b/>
      <w:sz w:val="18"/>
      <w:szCs w:val="20"/>
      <w:lang w:val="de-DE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jc w:val="both"/>
    </w:pPr>
    <w:rPr>
      <w:rFonts w:ascii="Arial Narrow" w:hAnsi="Arial Narrow"/>
      <w:i/>
      <w:sz w:val="20"/>
      <w:lang w:val="de-DE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jc w:val="both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textAlignment w:val="baseline"/>
    </w:pPr>
    <w:rPr>
      <w:rFonts w:ascii="Arial Narrow" w:hAnsi="Arial Narrow"/>
      <w:sz w:val="20"/>
      <w:szCs w:val="20"/>
      <w:lang w:val="de-DE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rsid w:val="002603B1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662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487C03"/>
  </w:style>
  <w:style w:type="paragraph" w:styleId="Listenabsatz">
    <w:name w:val="List Paragraph"/>
    <w:basedOn w:val="Standard"/>
    <w:uiPriority w:val="34"/>
    <w:qFormat/>
    <w:rsid w:val="00487C03"/>
    <w:pPr>
      <w:spacing w:before="100" w:beforeAutospacing="1" w:after="100" w:afterAutospacing="1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1DF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  <w:style w:type="paragraph" w:customStyle="1" w:styleId="Default">
    <w:name w:val="Default"/>
    <w:rsid w:val="00CC50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1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lerhof.at,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2C407E-FCFC-6D49-853E-1D8A66DF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2181</Characters>
  <Application>Microsoft Office Word</Application>
  <DocSecurity>0</DocSecurity>
  <Lines>48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Birgit Schenkenfelder</cp:lastModifiedBy>
  <cp:revision>3</cp:revision>
  <cp:lastPrinted>2019-08-12T07:44:00Z</cp:lastPrinted>
  <dcterms:created xsi:type="dcterms:W3CDTF">2026-05-07T07:05:00Z</dcterms:created>
  <dcterms:modified xsi:type="dcterms:W3CDTF">2026-05-15T08:27:00Z</dcterms:modified>
</cp:coreProperties>
</file>